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4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0C1634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</w:t>
            </w:r>
            <w:r w:rsidR="00853D1D">
              <w:rPr>
                <w:sz w:val="24"/>
                <w:szCs w:val="24"/>
              </w:rPr>
              <w:t xml:space="preserve">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C2F87" w:rsidRPr="008C2F87" w:rsidRDefault="008C2F87" w:rsidP="00BD6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8C2F87" w:rsidRPr="003D686B" w:rsidRDefault="008C2F87" w:rsidP="00BD6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686B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8C2F87" w:rsidRPr="003D686B" w:rsidRDefault="008C2F87" w:rsidP="00BD6A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686B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8C2F87" w:rsidRPr="008C2F87" w:rsidTr="00BD6A6A">
        <w:tc>
          <w:tcPr>
            <w:tcW w:w="4706" w:type="dxa"/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8C2F87" w:rsidRPr="008C2F87" w:rsidRDefault="008C2F87" w:rsidP="00BD6A6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8C2F87" w:rsidRPr="008C2F87" w:rsidRDefault="008C2F87" w:rsidP="008C2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C2F87" w:rsidRPr="008C2F87" w:rsidTr="00BD6A6A">
        <w:tc>
          <w:tcPr>
            <w:tcW w:w="9071" w:type="dxa"/>
          </w:tcPr>
          <w:p w:rsidR="008C2F87" w:rsidRPr="008C2F87" w:rsidRDefault="008C2F87" w:rsidP="00BD6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666"/>
            <w:bookmarkEnd w:id="0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8C2F87" w:rsidRPr="008C2F87" w:rsidRDefault="008C2F87" w:rsidP="00BD6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экспертизы условий труда в целях </w:t>
            </w:r>
            <w:proofErr w:type="gramStart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оценки качества проведения специальной оценки условий</w:t>
            </w:r>
            <w:proofErr w:type="gramEnd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 xml:space="preserve"> труда N _________</w:t>
            </w:r>
          </w:p>
        </w:tc>
      </w:tr>
    </w:tbl>
    <w:p w:rsidR="008C2F87" w:rsidRPr="008C2F87" w:rsidRDefault="008C2F87" w:rsidP="008C2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231"/>
      </w:tblGrid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</w:t>
            </w:r>
          </w:p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 экспертов)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</w:t>
            </w:r>
          </w:p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(дата начала и окончания проведения)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государственной экспертизы условий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работодателя или его обособленного подразделения с указанием ИНН и ОГРН, в </w:t>
            </w:r>
            <w:proofErr w:type="gramStart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F87" w:rsidRPr="008C2F87" w:rsidRDefault="008C2F87" w:rsidP="00BD6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7" w:rsidRPr="008C2F87" w:rsidRDefault="008C2F87" w:rsidP="00BD6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Pr="008C2F87" w:rsidRDefault="008C2F87" w:rsidP="008C2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95"/>
      <w:bookmarkEnd w:id="1"/>
      <w:r w:rsidRPr="008C2F87">
        <w:rPr>
          <w:rFonts w:ascii="Times New Roman" w:hAnsi="Times New Roman" w:cs="Times New Roman"/>
          <w:sz w:val="24"/>
          <w:szCs w:val="24"/>
        </w:rPr>
        <w:t xml:space="preserve">    1.   В   ходе   проведения  государственной  экспертизы  условий  труда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работодателя: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ИНН, ОГРН)</w:t>
      </w:r>
      <w:proofErr w:type="gramEnd"/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(далее  -  Отчет)  -------------------------- на государственную экспертизу</w:t>
      </w:r>
      <w:r w:rsidR="00CA0C33">
        <w:rPr>
          <w:rFonts w:ascii="Times New Roman" w:hAnsi="Times New Roman" w:cs="Times New Roman"/>
          <w:sz w:val="24"/>
          <w:szCs w:val="24"/>
        </w:rPr>
        <w:t xml:space="preserve"> условий труда.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внесены</w:t>
      </w:r>
    </w:p>
    <w:p w:rsidR="00CA0C33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Содержащиеся   в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данные  -------------------  в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Федеральную   государственную   информационную  систему  учета  результатов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проведения  специальной  оценки  условий  труда  (далее  -  ФГИС  СОУТ) под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N ____________.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 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Данные на титульном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листе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Отчета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ИНН, ОГРН)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данным, указанным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государственной экспертизы условий труда,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и реквизиты документа, являющегося основанием для проведения</w:t>
      </w:r>
      <w:proofErr w:type="gramEnd"/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 xml:space="preserve">государственной экспертизы условий труда в </w:t>
      </w:r>
      <w:proofErr w:type="gramStart"/>
      <w:r w:rsidRPr="00BD6A6A">
        <w:rPr>
          <w:rFonts w:ascii="Times New Roman" w:hAnsi="Times New Roman" w:cs="Times New Roman"/>
        </w:rPr>
        <w:t>целях</w:t>
      </w:r>
      <w:proofErr w:type="gramEnd"/>
      <w:r w:rsidRPr="00BD6A6A">
        <w:rPr>
          <w:rFonts w:ascii="Times New Roman" w:hAnsi="Times New Roman" w:cs="Times New Roman"/>
        </w:rPr>
        <w:t xml:space="preserve"> оценки качества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lastRenderedPageBreak/>
        <w:t>проведения специальной оценки условий труда)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CA0C33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 xml:space="preserve">положения </w:t>
      </w:r>
      <w:hyperlink r:id="rId4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BD6A6A">
          <w:rPr>
            <w:rFonts w:ascii="Times New Roman" w:hAnsi="Times New Roman" w:cs="Times New Roman"/>
            <w:color w:val="0000FF"/>
          </w:rPr>
          <w:t>Порядка</w:t>
        </w:r>
      </w:hyperlink>
      <w:r w:rsidRPr="00BD6A6A">
        <w:rPr>
          <w:rFonts w:ascii="Times New Roman" w:hAnsi="Times New Roman" w:cs="Times New Roman"/>
        </w:rPr>
        <w:t xml:space="preserve"> проведения государственной экспертизы условий труда,</w:t>
      </w:r>
      <w:r w:rsidR="00CA0C33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утвержденного приказом Министерства труда и социальной защиты Российской</w:t>
      </w:r>
      <w:r w:rsidR="00CA0C33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Федерации от 29 октября 2021 года N 775н  (далее по тексту -</w:t>
      </w:r>
      <w:r w:rsidR="00CA0C33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выявленные несоответствия)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Данные  об  организации,  проводившей  специальную оценку условий труда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(наименование организации, ИНН, ОГРН)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содержащиеся   в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сведения  о  внесении  организации,  проводившей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специальную   оценку   условий  труда,  в  реестр  организаций,  проводящих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специальную  оценку  условий  труда  ------------------------------ данным,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содержащимся в указанном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Содержащиеся  в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сведения об экспертах организации, проводившей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специальную  оценку  условий  труда, ------------------------------ данным,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содержащимся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в реестре экспертов организаций, проводящих специальную оценку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условий труда.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Данные  об  аккредитации  организации,  проводившей  специальную оценку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условий труда, 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(наименование организации)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 данным,  содержащимся 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органов по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сертификации и аккредитованных испытательных лабораторий (центров).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Все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е все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----------  средства  измерения,  использованные  в   ходе   проведения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специальной   оценки   условий   труда,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зарегистрированы   и   внесены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в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Государственный реестр средств измерений.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Все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е все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----------  средства  измерения,  использованные  в   ходе   проведения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специальной  оценки  условий труда, соответствуют идентифицированным в ходе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проведения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специальной  оценки  условий  труда  вредным  и  (или)  опасным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факторам производственной среды и трудового процесса.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Все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е все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----------  средства  измерения,  использованные  в   ходе   проведения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специальной оценки условий труда, имеют сведения о поверке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C946D0" w:rsidRDefault="008C2F87" w:rsidP="00C94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Среди  рабочих  мест,  на которых проводится государственная экспертиза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D0" w:rsidRDefault="00C946D0" w:rsidP="00C94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выявлены</w:t>
      </w:r>
      <w:proofErr w:type="gramEnd"/>
      <w:r w:rsidRPr="00C946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 выявлены</w:t>
      </w:r>
    </w:p>
    <w:p w:rsidR="008C2F87" w:rsidRPr="00C946D0" w:rsidRDefault="00C946D0" w:rsidP="00C946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труда, аналогичные рабочие места       --------------------------</w:t>
      </w:r>
      <w:r w:rsidR="008C2F87"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Рабочие места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lastRenderedPageBreak/>
        <w:t xml:space="preserve">обладают  предусмотренными  </w:t>
      </w:r>
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частью  6  статьи  9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Федерального закона от 28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декабря   2013  г.  N  426-ФЗ  "О  специальной  оценке  условий  труда"                            правильно отнесены к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признаками аналогичности и --------------------------------.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Рабочие места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8C2F87" w:rsidRDefault="008C2F87" w:rsidP="00BD6A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не  обладают  предусмотренными  </w:t>
      </w:r>
      <w:hyperlink r:id="rId6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9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Федерального закона от 28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декабря  2013  г.  N 426-ФЗ "О специальной оценке условий труда" признаками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        не могут быть отнесены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аналогичным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аналогичности и ------------------------------------ в связи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Сведения о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сведениям, указанным в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(наименование и реквизиты документа, являющегося основанием для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 xml:space="preserve">проведения государственной экспертизы условий труда в целях </w:t>
      </w:r>
      <w:proofErr w:type="gramStart"/>
      <w:r w:rsidRPr="00BD6A6A">
        <w:rPr>
          <w:rFonts w:ascii="Times New Roman" w:hAnsi="Times New Roman" w:cs="Times New Roman"/>
        </w:rPr>
        <w:t>оценки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качества проведения специальной оценки условий</w:t>
      </w:r>
      <w:proofErr w:type="gramEnd"/>
      <w:r w:rsidRPr="00BD6A6A">
        <w:rPr>
          <w:rFonts w:ascii="Times New Roman" w:hAnsi="Times New Roman" w:cs="Times New Roman"/>
        </w:rPr>
        <w:t xml:space="preserve"> труда)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Результаты    идентификации    вредных   и   (или)   опасных   факторов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производственной    среды    и    трудового    процесса    в   соответствии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вредных  и (или) опасных производственных факторов,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а также их источников на исследуемо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2F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C2F87">
        <w:rPr>
          <w:rFonts w:ascii="Times New Roman" w:hAnsi="Times New Roman" w:cs="Times New Roman"/>
          <w:sz w:val="24"/>
          <w:szCs w:val="24"/>
        </w:rPr>
        <w:t>) рабочем месте (рабочих местах).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CA0C33" w:rsidRPr="008C2F87" w:rsidRDefault="008C2F87" w:rsidP="00CA0C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  <w:r w:rsidR="00C946D0">
        <w:rPr>
          <w:rFonts w:ascii="Times New Roman" w:hAnsi="Times New Roman" w:cs="Times New Roman"/>
          <w:sz w:val="24"/>
          <w:szCs w:val="24"/>
        </w:rPr>
        <w:t>трудового процесса и их источников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проведена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с Федеральным</w:t>
      </w:r>
      <w:r w:rsidR="00CA0C3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="00CA0C33" w:rsidRPr="008C2F8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CA0C33" w:rsidRPr="008C2F87">
        <w:rPr>
          <w:rFonts w:ascii="Times New Roman" w:hAnsi="Times New Roman" w:cs="Times New Roman"/>
          <w:sz w:val="24"/>
          <w:szCs w:val="24"/>
        </w:rPr>
        <w:t xml:space="preserve">  от  28  декабря  2013  г.  N 426-ФЗ  "О специальной оценке условий</w:t>
      </w:r>
      <w:r w:rsidR="00CA0C33">
        <w:rPr>
          <w:rFonts w:ascii="Times New Roman" w:hAnsi="Times New Roman" w:cs="Times New Roman"/>
          <w:sz w:val="24"/>
          <w:szCs w:val="24"/>
        </w:rPr>
        <w:t xml:space="preserve"> труда»</w:t>
      </w:r>
    </w:p>
    <w:p w:rsidR="00CA0C33" w:rsidRPr="008C2F87" w:rsidRDefault="00CA0C33" w:rsidP="00CA0C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8C2F87" w:rsidRPr="008C2F87" w:rsidRDefault="008C2F87" w:rsidP="00CA0C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r w:rsidR="001A5413">
        <w:rPr>
          <w:rFonts w:ascii="Times New Roman" w:hAnsi="Times New Roman" w:cs="Times New Roman"/>
          <w:sz w:val="24"/>
          <w:szCs w:val="24"/>
        </w:rPr>
        <w:t xml:space="preserve"> трудового процесса и их источников</w:t>
      </w: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  <w:r w:rsidR="001A5413">
        <w:rPr>
          <w:rFonts w:ascii="Times New Roman" w:hAnsi="Times New Roman" w:cs="Times New Roman"/>
          <w:sz w:val="24"/>
          <w:szCs w:val="24"/>
        </w:rPr>
        <w:t>-------------------------------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</w:t>
      </w:r>
      <w:r w:rsidR="001A541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C2F87">
        <w:rPr>
          <w:rFonts w:ascii="Times New Roman" w:hAnsi="Times New Roman" w:cs="Times New Roman"/>
          <w:sz w:val="24"/>
          <w:szCs w:val="24"/>
        </w:rPr>
        <w:t>проведена с нарушениями Федерального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от 28 декабря 2013 г. N 426-ФЗ "О специальной оценке условий труда".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lastRenderedPageBreak/>
        <w:t>идентификация  вредных  и  (или)  опасных факторов производственной среды и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</w:t>
      </w:r>
      <w:r w:rsidR="001A5413" w:rsidRPr="008C2F87">
        <w:rPr>
          <w:rFonts w:ascii="Times New Roman" w:hAnsi="Times New Roman" w:cs="Times New Roman"/>
          <w:sz w:val="24"/>
          <w:szCs w:val="24"/>
        </w:rPr>
        <w:t>трудового процесса и их источников</w:t>
      </w:r>
      <w:r w:rsidR="001A5413">
        <w:rPr>
          <w:rFonts w:ascii="Times New Roman" w:hAnsi="Times New Roman" w:cs="Times New Roman"/>
          <w:sz w:val="24"/>
          <w:szCs w:val="24"/>
        </w:rPr>
        <w:t xml:space="preserve"> ------------------------------------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не проводилась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с </w:t>
      </w:r>
      <w:hyperlink r:id="rId10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  <w:r w:rsidR="00C946D0">
        <w:t xml:space="preserve"> </w:t>
      </w:r>
      <w:hyperlink r:id="rId11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426-ФЗ "О специальной</w:t>
      </w:r>
      <w:r w:rsidR="001A5413">
        <w:rPr>
          <w:rFonts w:ascii="Times New Roman" w:hAnsi="Times New Roman" w:cs="Times New Roman"/>
          <w:sz w:val="24"/>
          <w:szCs w:val="24"/>
        </w:rPr>
        <w:t xml:space="preserve"> оценке условий труда»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---------------------------,  а содержащиеся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сведения о выявленных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вредных   производственных   факторах   на   перечисленных  рабочих  местах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  Федеральному  </w:t>
      </w:r>
      <w:hyperlink r:id="rId12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от  28  декабря  2013  г.  N 426-ФЗ "О</w:t>
      </w:r>
      <w:r w:rsidR="00C946D0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специальной оценке условий труда".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6A6A">
        <w:rPr>
          <w:rFonts w:ascii="Times New Roman" w:hAnsi="Times New Roman" w:cs="Times New Roman"/>
        </w:rPr>
        <w:t xml:space="preserve">     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 xml:space="preserve">  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идентификация  вредных  и  (или)  опасных факторов производственной среды 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не проводилась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с </w:t>
      </w:r>
      <w:hyperlink r:id="rId13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частью 6</w:t>
        </w:r>
      </w:hyperlink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трудового процесса и их источников ----------------------------------------</w:t>
      </w:r>
    </w:p>
    <w:p w:rsidR="008C2F87" w:rsidRPr="008C2F87" w:rsidRDefault="00DB0F0D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14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="008C2F87"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 w:rsidR="008C2F87" w:rsidRPr="008C2F87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426-ФЗ "</w:t>
      </w:r>
      <w:proofErr w:type="gramStart"/>
      <w:r w:rsidR="008C2F87" w:rsidRPr="008C2F8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C2F87" w:rsidRPr="008C2F87">
        <w:rPr>
          <w:rFonts w:ascii="Times New Roman" w:hAnsi="Times New Roman" w:cs="Times New Roman"/>
          <w:sz w:val="24"/>
          <w:szCs w:val="24"/>
        </w:rPr>
        <w:t xml:space="preserve"> специальной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оценке  условий труда"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----------------------. Содержащиеся в Отчете сведения о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выявленных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вредных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(опасных)  производственных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факторах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на  перечисленных   рабочих  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  Федеральному  </w:t>
      </w:r>
      <w:hyperlink r:id="rId1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от  28  декабря  2013  г.  N 426-ФЗ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"О специальной оценке условий труда" в связи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Среди  рабочих  мест,  на которых проводится государственная экспертиза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выявлены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</w:t>
      </w:r>
      <w:r w:rsidR="001A5413">
        <w:rPr>
          <w:rFonts w:ascii="Times New Roman" w:hAnsi="Times New Roman" w:cs="Times New Roman"/>
          <w:sz w:val="24"/>
          <w:szCs w:val="24"/>
        </w:rPr>
        <w:t xml:space="preserve"> выявлены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условий   труда,   подлежащие   декларированию  рабочие  места  ----------</w:t>
      </w:r>
      <w:r w:rsidR="001A5413">
        <w:rPr>
          <w:rFonts w:ascii="Times New Roman" w:hAnsi="Times New Roman" w:cs="Times New Roman"/>
          <w:sz w:val="24"/>
          <w:szCs w:val="24"/>
        </w:rPr>
        <w:t>----------</w:t>
      </w:r>
      <w:r w:rsidRPr="008C2F87">
        <w:rPr>
          <w:rFonts w:ascii="Times New Roman" w:hAnsi="Times New Roman" w:cs="Times New Roman"/>
          <w:sz w:val="24"/>
          <w:szCs w:val="24"/>
        </w:rPr>
        <w:t>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Рабочие места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 занятых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  требованиям  </w:t>
      </w:r>
      <w:hyperlink r:id="rId16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статьи  11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Федерального  закона  от 28 декабря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2013 г. N 426-ФЗ "О специальной оценке  условий  труда"  и по материалам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правильно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отнесены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к подлежащим декларированию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Отчета  ---------------------------------------------- соответствия условий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труда государственным нормативным требованиям охраны труда.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Рабочие места 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наименование профессий (должностей)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них работников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 требованиям  </w:t>
      </w:r>
      <w:hyperlink r:id="rId17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статьи  11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2013  г.  N  426-ФЗ  "О  специальной  оценке условий труда" и по материалам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не  могут  быть  отнесены  к подлежащим декларированию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Отчета  ------------------------------------------------------ соответствия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условий труда государственным нормативным требованиям охраны труда в связи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Комиссией  по  проведению  специальной  оценки условий труда у работодателя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lastRenderedPageBreak/>
        <w:t>принято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принято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  решение  об использовании результатов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</w:t>
      </w:r>
      <w:r w:rsidR="001A5413">
        <w:rPr>
          <w:rFonts w:ascii="Times New Roman" w:hAnsi="Times New Roman" w:cs="Times New Roman"/>
          <w:sz w:val="24"/>
          <w:szCs w:val="24"/>
        </w:rPr>
        <w:t xml:space="preserve"> соответствует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контроля условий труда. Указанное решение и его оформление 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  требованиям  </w:t>
      </w:r>
      <w:hyperlink r:id="rId18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части  7  статьи  12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Федерального закона от 28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декабря 2013 г. N 426-ФЗ "О специальной оценке условий труда.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 данные  об организации, проводившей специальную оценку условий труда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(наименование организации)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экспертах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и  других  специалистах,  проводивших исследования (испытания) </w:t>
      </w:r>
      <w:proofErr w:type="spellStart"/>
      <w:r w:rsidRPr="008C2F87">
        <w:rPr>
          <w:rFonts w:ascii="Times New Roman" w:hAnsi="Times New Roman" w:cs="Times New Roman"/>
          <w:sz w:val="24"/>
          <w:szCs w:val="24"/>
        </w:rPr>
        <w:t>иизмерения</w:t>
      </w:r>
      <w:proofErr w:type="spellEnd"/>
      <w:r w:rsidRPr="008C2F87">
        <w:rPr>
          <w:rFonts w:ascii="Times New Roman" w:hAnsi="Times New Roman" w:cs="Times New Roman"/>
          <w:sz w:val="24"/>
          <w:szCs w:val="24"/>
        </w:rPr>
        <w:t xml:space="preserve">  вредных  и  (или)  опасных  факторов  производственной  среды  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</w:t>
      </w:r>
      <w:r w:rsidR="001A5413">
        <w:rPr>
          <w:rFonts w:ascii="Times New Roman" w:hAnsi="Times New Roman" w:cs="Times New Roman"/>
          <w:sz w:val="24"/>
          <w:szCs w:val="24"/>
        </w:rPr>
        <w:t xml:space="preserve">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трудового  процесса, об испытательной лаборатории (центре) 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 сведениям, указанным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I Отчета: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данные о работодателе 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работодателя (организации,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предприятия, учреждения)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данным, указанным на титульном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листе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Отчета: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данные о рабочих местах 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(номера рабочих мест, наименования профессий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(должностей) работников, занятых на данных</w:t>
      </w:r>
      <w:proofErr w:type="gramEnd"/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данным, указанным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II Отчета: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измеренные (испытанные) величины вредных факторов, идентифицированные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и  (или)  определенные  в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с  требованиями  </w:t>
      </w:r>
      <w:hyperlink r:id="rId1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10</w:t>
        </w:r>
      </w:hyperlink>
      <w:r w:rsidR="001A5413"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Федерального  закона  от  28 декабря 2013 г. N 426-ФЗ "О специальной оценке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условий труда"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вредным  факторам  производственной  среды 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трудового процесса,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в разделе II Отчета;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рабочих мест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идентифицированным/и  (или)  определенным  в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с  требованиями  </w:t>
      </w:r>
      <w:hyperlink r:id="rId20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части  6 статьи 10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Федерального закона от 28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декабря  2013  года N 426-ФЗ "О специальной оценке условий труда" вредным и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(или) опасным факторам производственной среды и трудового процесса: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__________________________________________________________________________;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-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рабочих мест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8C2F87">
        <w:rPr>
          <w:rFonts w:ascii="Times New Roman" w:hAnsi="Times New Roman" w:cs="Times New Roman"/>
          <w:sz w:val="24"/>
          <w:szCs w:val="24"/>
        </w:rPr>
        <w:t>(</w:t>
      </w:r>
      <w:r w:rsidRPr="00BD6A6A">
        <w:rPr>
          <w:rFonts w:ascii="Times New Roman" w:hAnsi="Times New Roman" w:cs="Times New Roman"/>
        </w:rPr>
        <w:t>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нормативные правовые акты, регламентирующие предельно допустимые уровни или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предельно   допустимые   концентрации  вредных  и  (или)  опасных  факторов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производственной  среды и трудового процесса, в ходе проведения специальной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в  соответствии  с  законодательством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оценки   условий   труда   применены  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Российской Федерации/с нарушением законодательства Российской Федерации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Данные о работодателе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работодателя (организации, предприятия, учреждения)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данным,  указанным  в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III  Отчета,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в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для  проведения  государственной  экспертизы  условий  труда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и реквизиты документа, являющегося основанием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для проведения государственной экспертизы условий труда в целях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оценки качества проведения специальной оценки условий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труда)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    и данным на титульном листе Отчета.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Наименование  профессий  (должностей)  работников,  занятых  на рабочих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    наименованию    профессии    (должности)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работника,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в  Общероссийском  </w:t>
      </w:r>
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классификаторе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профессий рабочих,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должностей  служащих  и  тарифных  разрядов  или  указанной  во  внедренных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работодателем профессиональных стандартах.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Выявленные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и  указанные  в  </w:t>
      </w:r>
      <w:hyperlink r:id="rId2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строке 030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 вредные и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(или)   опасные   факторы   производственной  среды  и  трудового  процесса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 указанному  в  </w:t>
      </w:r>
      <w:hyperlink r:id="rId2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строке  022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Карт специальной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оценки условий труда перечню используемого (эксплуатируемого) оборудования,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сырья и материалов.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lastRenderedPageBreak/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класс  (подкласс)  условий труда, в том числе с учетом оценки эффективности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в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с законодательством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средств индивидуальной защиты,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Российской Федерации/с нарушением законодательства Российской Федерации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-----------------------------------------------------------------------.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На рабочих местах 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</w:t>
      </w:r>
      <w:proofErr w:type="gramStart"/>
      <w:r w:rsidRPr="00BD6A6A">
        <w:rPr>
          <w:rFonts w:ascii="Times New Roman" w:hAnsi="Times New Roman" w:cs="Times New Roman"/>
        </w:rPr>
        <w:t>й(</w:t>
      </w:r>
      <w:proofErr w:type="gramEnd"/>
      <w:r w:rsidRPr="00BD6A6A">
        <w:rPr>
          <w:rFonts w:ascii="Times New Roman" w:hAnsi="Times New Roman" w:cs="Times New Roman"/>
        </w:rPr>
        <w:t>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 xml:space="preserve"> занятых на данных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указанные  в  </w:t>
      </w:r>
      <w:hyperlink r:id="rId2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строке  040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Карт  специальной  оценки условий труда гарантии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(компенсации)  занятым  на  этих  рабочих местах работникам предоставляются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в соответствии   с   законодательством  Российской  Федерации/с  нарушением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законодательства Российской Федерации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-------------------------------------.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 отношении рабочих мест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проводилась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</w:t>
      </w:r>
      <w:r w:rsidR="001A5413">
        <w:rPr>
          <w:rFonts w:ascii="Times New Roman" w:hAnsi="Times New Roman" w:cs="Times New Roman"/>
          <w:sz w:val="24"/>
          <w:szCs w:val="24"/>
        </w:rPr>
        <w:t xml:space="preserve"> проводилась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оценка   эффективности   средств   индивидуальной   защиты   -----------</w:t>
      </w:r>
      <w:r w:rsidR="001A5413">
        <w:rPr>
          <w:rFonts w:ascii="Times New Roman" w:hAnsi="Times New Roman" w:cs="Times New Roman"/>
          <w:sz w:val="24"/>
          <w:szCs w:val="24"/>
        </w:rPr>
        <w:t>--------------.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Сведения,   содержащиеся  в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протоколах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оценки  эффективности  средств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индивидуальной защиты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местах, - заполняется при проведении оценки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эффективности средств индивидуальной защиты)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 требованиям   законодательства   Российской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Федерации  и  данным  </w:t>
      </w:r>
      <w:hyperlink r:id="rId2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строки  030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труда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указанных рабочих мест.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Сведения,  содержащиеся  в  сводной  </w:t>
      </w:r>
      <w:hyperlink r:id="rId2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ведомости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результатов  проведения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специальной оценки условий труда, в отношении рабочих мест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------------------------------  требованиям   законодательства   Российской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Федерации  и данным карт специальной оценки условий труда указанных рабочих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мест,   а   также   прилагаемым  к  ним  протоколам  результатов  испытаний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(измерений).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Сведения, содержащиеся в </w:t>
      </w:r>
      <w:hyperlink r:id="rId2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proofErr w:type="gramStart"/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  <w:proofErr w:type="gramEnd"/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рекомендуемых мероприятий по улучшению</w:t>
      </w:r>
      <w:r w:rsidR="001A5413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условий труда 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BD6A6A">
        <w:rPr>
          <w:rFonts w:ascii="Times New Roman" w:hAnsi="Times New Roman" w:cs="Times New Roman"/>
        </w:rPr>
        <w:t xml:space="preserve"> </w:t>
      </w:r>
      <w:r w:rsidRPr="00BD6A6A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  требованиям   законодательства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Федерации  и  данным  </w:t>
      </w:r>
      <w:hyperlink r:id="rId2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строки  050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труда</w:t>
      </w:r>
      <w:r w:rsidR="0012659F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8C2F87">
        <w:rPr>
          <w:rFonts w:ascii="Times New Roman" w:hAnsi="Times New Roman" w:cs="Times New Roman"/>
          <w:sz w:val="24"/>
          <w:szCs w:val="24"/>
        </w:rPr>
        <w:lastRenderedPageBreak/>
        <w:t>рабочих мест.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r w:rsidRPr="00BD6A6A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2. От _________________________________________________________________</w:t>
      </w:r>
    </w:p>
    <w:p w:rsidR="008C2F87" w:rsidRPr="00BD6A6A" w:rsidRDefault="008C2F87" w:rsidP="00BD6A6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D6A6A">
        <w:rPr>
          <w:rFonts w:ascii="Times New Roman" w:hAnsi="Times New Roman" w:cs="Times New Roman"/>
        </w:rPr>
        <w:t>(наименование работодателя (организации, предприятия, учреждения)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на государственную экспертизу не представлены следующие документы: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206F25" w:rsidRDefault="00206F25" w:rsidP="00206F2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8C2F87" w:rsidRPr="00206F25">
        <w:rPr>
          <w:rFonts w:ascii="Times New Roman" w:hAnsi="Times New Roman" w:cs="Times New Roman"/>
        </w:rPr>
        <w:t>(указать документы, запрошенные органом государственной экспертизы</w:t>
      </w:r>
      <w:r>
        <w:rPr>
          <w:rFonts w:ascii="Times New Roman" w:hAnsi="Times New Roman" w:cs="Times New Roman"/>
        </w:rPr>
        <w:t xml:space="preserve"> </w:t>
      </w:r>
      <w:r w:rsidR="008C2F87" w:rsidRPr="00206F25">
        <w:rPr>
          <w:rFonts w:ascii="Times New Roman" w:hAnsi="Times New Roman" w:cs="Times New Roman"/>
        </w:rPr>
        <w:t>условий труда, но не представленные для проведения государственной</w:t>
      </w:r>
      <w:r>
        <w:rPr>
          <w:rFonts w:ascii="Times New Roman" w:hAnsi="Times New Roman" w:cs="Times New Roman"/>
        </w:rPr>
        <w:t xml:space="preserve"> </w:t>
      </w:r>
      <w:r w:rsidR="008C2F87" w:rsidRPr="00206F25">
        <w:rPr>
          <w:rFonts w:ascii="Times New Roman" w:hAnsi="Times New Roman" w:cs="Times New Roman"/>
        </w:rPr>
        <w:t>экспертизы условий труда в целях оценки качества проведения</w:t>
      </w:r>
      <w:r>
        <w:rPr>
          <w:rFonts w:ascii="Times New Roman" w:hAnsi="Times New Roman" w:cs="Times New Roman"/>
        </w:rPr>
        <w:t xml:space="preserve"> </w:t>
      </w:r>
      <w:r w:rsidR="008C2F87" w:rsidRPr="00206F25">
        <w:rPr>
          <w:rFonts w:ascii="Times New Roman" w:hAnsi="Times New Roman" w:cs="Times New Roman"/>
        </w:rPr>
        <w:t>специальной оценки условий труда)</w:t>
      </w:r>
      <w:proofErr w:type="gramEnd"/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3.  Выводы по результатам проведения государственной экспертизы условий</w:t>
      </w:r>
      <w:r w:rsidR="0012659F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труда: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Качество  проведения специальной оценки условий труда на рабочих местах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2F87" w:rsidRPr="00206F25" w:rsidRDefault="008C2F87" w:rsidP="00206F25">
      <w:pPr>
        <w:pStyle w:val="ConsPlusNonformat"/>
        <w:jc w:val="center"/>
        <w:rPr>
          <w:rFonts w:ascii="Times New Roman" w:hAnsi="Times New Roman" w:cs="Times New Roman"/>
        </w:rPr>
      </w:pPr>
      <w:r w:rsidRPr="00206F25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206F25">
        <w:rPr>
          <w:rFonts w:ascii="Times New Roman" w:hAnsi="Times New Roman" w:cs="Times New Roman"/>
        </w:rPr>
        <w:t xml:space="preserve"> </w:t>
      </w:r>
      <w:r w:rsidRPr="00206F25">
        <w:rPr>
          <w:rFonts w:ascii="Times New Roman" w:hAnsi="Times New Roman" w:cs="Times New Roman"/>
        </w:rPr>
        <w:t>занятых на данных рабочих местах)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F87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------------------------------   требованиям  Федерального   </w:t>
      </w:r>
      <w:hyperlink r:id="rId29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 от  28</w:t>
      </w:r>
      <w:r w:rsidR="0012659F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декабря 2013 г. N 426-ФЗ "О специальной оценке условий труда".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C2F87" w:rsidRPr="00206F25" w:rsidRDefault="008C2F87" w:rsidP="00206F25">
      <w:pPr>
        <w:pStyle w:val="ConsPlusNonformat"/>
        <w:jc w:val="center"/>
        <w:rPr>
          <w:rFonts w:ascii="Times New Roman" w:hAnsi="Times New Roman" w:cs="Times New Roman"/>
        </w:rPr>
      </w:pPr>
      <w:r w:rsidRPr="00206F25">
        <w:rPr>
          <w:rFonts w:ascii="Times New Roman" w:hAnsi="Times New Roman" w:cs="Times New Roman"/>
        </w:rPr>
        <w:t>(описание выявленных несоответствий - заполняется при наличии</w:t>
      </w:r>
      <w:r w:rsidR="00206F25">
        <w:rPr>
          <w:rFonts w:ascii="Times New Roman" w:hAnsi="Times New Roman" w:cs="Times New Roman"/>
        </w:rPr>
        <w:t xml:space="preserve"> </w:t>
      </w:r>
      <w:r w:rsidRPr="00206F25">
        <w:rPr>
          <w:rFonts w:ascii="Times New Roman" w:hAnsi="Times New Roman" w:cs="Times New Roman"/>
        </w:rPr>
        <w:t xml:space="preserve">с указанием нарушенных положений пунктов </w:t>
      </w:r>
      <w:hyperlink w:anchor="Par695" w:tooltip="    1.   В   ходе   проведения  государственной  экспертизы  условий  труда" w:history="1">
        <w:r w:rsidRPr="00206F25">
          <w:rPr>
            <w:rFonts w:ascii="Times New Roman" w:hAnsi="Times New Roman" w:cs="Times New Roman"/>
            <w:color w:val="0000FF"/>
          </w:rPr>
          <w:t>раздела 1</w:t>
        </w:r>
      </w:hyperlink>
      <w:r w:rsidRPr="00206F25">
        <w:rPr>
          <w:rFonts w:ascii="Times New Roman" w:hAnsi="Times New Roman" w:cs="Times New Roman"/>
        </w:rPr>
        <w:t>)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12659F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12659F">
        <w:rPr>
          <w:rFonts w:ascii="Times New Roman" w:hAnsi="Times New Roman" w:cs="Times New Roman"/>
          <w:sz w:val="24"/>
          <w:szCs w:val="24"/>
        </w:rPr>
        <w:t xml:space="preserve"> </w:t>
      </w:r>
      <w:r w:rsidRPr="008C2F87">
        <w:rPr>
          <w:rFonts w:ascii="Times New Roman" w:hAnsi="Times New Roman" w:cs="Times New Roman"/>
          <w:sz w:val="24"/>
          <w:szCs w:val="24"/>
        </w:rPr>
        <w:t>содержания:</w:t>
      </w:r>
    </w:p>
    <w:p w:rsidR="008C2F87" w:rsidRPr="008C2F87" w:rsidRDefault="008C2F87" w:rsidP="008C2F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F87">
        <w:rPr>
          <w:rFonts w:ascii="Times New Roman" w:hAnsi="Times New Roman" w:cs="Times New Roman"/>
          <w:sz w:val="24"/>
          <w:szCs w:val="24"/>
        </w:rPr>
        <w:t xml:space="preserve">    "Эксперт  </w:t>
      </w:r>
      <w:proofErr w:type="gramStart"/>
      <w:r w:rsidRPr="008C2F87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8C2F87">
        <w:rPr>
          <w:rFonts w:ascii="Times New Roman" w:hAnsi="Times New Roman" w:cs="Times New Roman"/>
          <w:sz w:val="24"/>
          <w:szCs w:val="24"/>
        </w:rPr>
        <w:t xml:space="preserve">  об  уголовной  ответственности  по  </w:t>
      </w:r>
      <w:hyperlink r:id="rId30" w:tooltip="&quot;Уголовный кодекс Российской Федерации&quot; от 13.06.1996 N 63-ФЗ (ред. от 25.03.2022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Pr="008C2F87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 за дачу заведомо ложного заключения</w:t>
      </w:r>
      <w:hyperlink w:anchor="Par1140" w:tooltip="&lt;11&gt; Собрание законодательства Российской Федерации, 1996, N 25, ст. 2954; 2019, N 49, ст. 6969.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,  а также ему разъяснены обязанности и права, предусмотренные </w:t>
      </w:r>
      <w:hyperlink r:id="rId31" w:tooltip="&quot;Гражданский процессуальный кодекс Российской Федерации&quot; от 14.11.2002 N 138-ФЗ (ред. от 16.04.2022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CA0C33">
        <w:t xml:space="preserve"> </w:t>
      </w:r>
      <w:hyperlink r:id="rId32" w:tooltip="&quot;Гражданский процессуальный кодекс Российской Федерации&quot; от 14.11.2002 N 138-ФЗ (ред. от 16.04.2022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tooltip="&quot;Гражданский процессуальный кодекс Российской Федерации&quot; от 14.11.2002 N 138-ФЗ (ред. от 16.04.2022){КонсультантПлюс}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8C2F8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</w:t>
      </w:r>
      <w:hyperlink w:anchor="Par1141" w:tooltip="&lt;12&gt; Собрание законодательства Российской Федерации, 2002, N 46, ст. 4532; 2018, N 49, ст. 7523." w:history="1">
        <w:r w:rsidRPr="008C2F87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8C2F87">
        <w:rPr>
          <w:rFonts w:ascii="Times New Roman" w:hAnsi="Times New Roman" w:cs="Times New Roman"/>
          <w:sz w:val="24"/>
          <w:szCs w:val="24"/>
        </w:rPr>
        <w:t>.".</w:t>
      </w:r>
    </w:p>
    <w:p w:rsidR="008C2F87" w:rsidRPr="008C2F87" w:rsidRDefault="008C2F87" w:rsidP="008C2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8C2F87" w:rsidRPr="008C2F87" w:rsidTr="00BD6A6A">
        <w:tc>
          <w:tcPr>
            <w:tcW w:w="4195" w:type="dxa"/>
            <w:gridSpan w:val="2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340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87" w:rsidRPr="008C2F87" w:rsidTr="00BD6A6A">
        <w:tc>
          <w:tcPr>
            <w:tcW w:w="340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8C2F87" w:rsidRPr="008C2F87" w:rsidRDefault="008C2F87" w:rsidP="008C2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F8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8C2F87" w:rsidRDefault="008C2F87" w:rsidP="008C2F87">
      <w:pPr>
        <w:pStyle w:val="ConsPlusNormal"/>
        <w:jc w:val="both"/>
        <w:rPr>
          <w:sz w:val="24"/>
          <w:szCs w:val="24"/>
        </w:rPr>
      </w:pPr>
    </w:p>
    <w:sectPr w:rsidR="008C2F87" w:rsidRPr="008C2F87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51082"/>
    <w:rsid w:val="000C1634"/>
    <w:rsid w:val="00101769"/>
    <w:rsid w:val="00112A10"/>
    <w:rsid w:val="0012659F"/>
    <w:rsid w:val="001A5413"/>
    <w:rsid w:val="002014AD"/>
    <w:rsid w:val="00206F25"/>
    <w:rsid w:val="003D686B"/>
    <w:rsid w:val="0056511D"/>
    <w:rsid w:val="0059732A"/>
    <w:rsid w:val="00853D1D"/>
    <w:rsid w:val="008C2F87"/>
    <w:rsid w:val="00904516"/>
    <w:rsid w:val="00BD6A6A"/>
    <w:rsid w:val="00C946D0"/>
    <w:rsid w:val="00CA0C33"/>
    <w:rsid w:val="00CD3A55"/>
    <w:rsid w:val="00DB0F0D"/>
    <w:rsid w:val="00E00323"/>
    <w:rsid w:val="00E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5F60EB9C02B6AA0598C784BFEFDD53B7CD594A866E74DB2E591BD4ELFc6F" TargetMode="External"/><Relationship Id="rId13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18" Type="http://schemas.openxmlformats.org/officeDocument/2006/relationships/hyperlink" Target="consultantplus://offline/ref=ADA9674FD7F1CB58A40E356A7DFA8EE63C15F60EB9C02B6AA0598C784BFEFDD5297C8D98A33BA809E1F693B452F4DE22A3341AL8c1F" TargetMode="External"/><Relationship Id="rId26" Type="http://schemas.openxmlformats.org/officeDocument/2006/relationships/hyperlink" Target="consultantplus://offline/ref=ADA9674FD7F1CB58A40E356A7DFA8EE63C16F302B5C72B6AA0598C784BFEFDD5297C8D98A86CFC4AB4F0C7EC08A1D53CA82A188558A8EF9FL9c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DA9674FD7F1CB58A40E356A7DFA8EE63E13F60FB8C42B6AA0598C784BFEFDD5297C8D98A86FF94CB4F0C7EC08A1D53CA82A188558A8EF9FL9cF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DA9674FD7F1CB58A40E356A7DFA8EE63C16F302B5C72B6AA0598C784BFEFDD5297C8D98A86CFB4ABDF0C7EC08A1D53CA82A188558A8EF9FL9cFF" TargetMode="External"/><Relationship Id="rId12" Type="http://schemas.openxmlformats.org/officeDocument/2006/relationships/hyperlink" Target="consultantplus://offline/ref=ADA9674FD7F1CB58A40E356A7DFA8EE63C15F60EB9C02B6AA0598C784BFEFDD53B7CD594A866E74DB2E591BD4ELFc6F" TargetMode="External"/><Relationship Id="rId17" Type="http://schemas.openxmlformats.org/officeDocument/2006/relationships/hyperlink" Target="consultantplus://offline/ref=ADA9674FD7F1CB58A40E356A7DFA8EE63C15F60EB9C02B6AA0598C784BFEFDD5297C8D98A86FF84DB4F0C7EC08A1D53CA82A188558A8EF9FL9cFF" TargetMode="External"/><Relationship Id="rId25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3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DA9674FD7F1CB58A40E356A7DFA8EE63C15F60EB9C02B6AA0598C784BFEFDD5297C8D98A86FF84DB4F0C7EC08A1D53CA82A188558A8EF9FL9cFF" TargetMode="External"/><Relationship Id="rId20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29" Type="http://schemas.openxmlformats.org/officeDocument/2006/relationships/hyperlink" Target="consultantplus://offline/ref=ADA9674FD7F1CB58A40E356A7DFA8EE63C15F60EB9C02B6AA0598C784BFEFDD53B7CD594A866E74DB2E591BD4ELFc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9674FD7F1CB58A40E356A7DFA8EE63C15F60EB9C02B6AA0598C784BFEFDD5297C8D98A86FF945B7F0C7EC08A1D53CA82A188558A8EF9FL9cFF" TargetMode="External"/><Relationship Id="rId11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2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32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5" Type="http://schemas.openxmlformats.org/officeDocument/2006/relationships/hyperlink" Target="consultantplus://offline/ref=ADA9674FD7F1CB58A40E356A7DFA8EE63C15F60EB9C02B6AA0598C784BFEFDD5297C8D98A86FF945B7F0C7EC08A1D53CA82A188558A8EF9FL9cFF" TargetMode="External"/><Relationship Id="rId15" Type="http://schemas.openxmlformats.org/officeDocument/2006/relationships/hyperlink" Target="consultantplus://offline/ref=ADA9674FD7F1CB58A40E356A7DFA8EE63C15F60EB9C02B6AA0598C784BFEFDD53B7CD594A866E74DB2E591BD4ELFc6F" TargetMode="External"/><Relationship Id="rId23" Type="http://schemas.openxmlformats.org/officeDocument/2006/relationships/hyperlink" Target="consultantplus://offline/ref=ADA9674FD7F1CB58A40E356A7DFA8EE63C16F302B5C72B6AA0598C784BFEFDD5297C8D98A86CFC4DB0F0C7EC08A1D53CA82A188558A8EF9FL9cFF" TargetMode="External"/><Relationship Id="rId28" Type="http://schemas.openxmlformats.org/officeDocument/2006/relationships/hyperlink" Target="consultantplus://offline/ref=ADA9674FD7F1CB58A40E356A7DFA8EE63C16F302B5C72B6AA0598C784BFEFDD5297C8D98A86CFC49BDF0C7EC08A1D53CA82A188558A8EF9FL9cFF" TargetMode="External"/><Relationship Id="rId10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19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31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4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9" Type="http://schemas.openxmlformats.org/officeDocument/2006/relationships/hyperlink" Target="consultantplus://offline/ref=ADA9674FD7F1CB58A40E356A7DFA8EE63C15F60EB9C02B6AA0598C784BFEFDD53B7CD594A866E74DB2E591BD4ELFc6F" TargetMode="External"/><Relationship Id="rId14" Type="http://schemas.openxmlformats.org/officeDocument/2006/relationships/hyperlink" Target="consultantplus://offline/ref=ADA9674FD7F1CB58A40E356A7DFA8EE63C15F60EB9C02B6AA0598C784BFEFDD5297C8D98A86FF944B1F0C7EC08A1D53CA82A188558A8EF9FL9cFF" TargetMode="External"/><Relationship Id="rId22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7" Type="http://schemas.openxmlformats.org/officeDocument/2006/relationships/hyperlink" Target="consultantplus://offline/ref=ADA9674FD7F1CB58A40E356A7DFA8EE63C16F302B5C72B6AA0598C784BFEFDD5297C8D98A86CFF48B6F0C7EC08A1D53CA82A188558A8EF9FL9cFF" TargetMode="External"/><Relationship Id="rId30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9</cp:revision>
  <dcterms:created xsi:type="dcterms:W3CDTF">2023-02-16T23:55:00Z</dcterms:created>
  <dcterms:modified xsi:type="dcterms:W3CDTF">2023-06-14T02:08:00Z</dcterms:modified>
</cp:coreProperties>
</file>